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496" w:rsidRPr="00FF7496" w:rsidRDefault="00FF7496" w:rsidP="00FF74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91919"/>
          <w:sz w:val="23"/>
          <w:szCs w:val="23"/>
        </w:rPr>
      </w:pPr>
      <w:r w:rsidRPr="00FF7496">
        <w:rPr>
          <w:rFonts w:ascii="Arial" w:eastAsia="Times New Roman" w:hAnsi="Arial" w:cs="Arial"/>
          <w:b/>
          <w:bCs/>
          <w:color w:val="191919"/>
          <w:sz w:val="24"/>
          <w:szCs w:val="24"/>
          <w:u w:val="single"/>
        </w:rPr>
        <w:t>Сочинение ЕГЭ:</w:t>
      </w:r>
    </w:p>
    <w:p w:rsidR="00FF7496" w:rsidRPr="00FF7496" w:rsidRDefault="00FF7496" w:rsidP="00FF74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1919"/>
          <w:sz w:val="23"/>
          <w:szCs w:val="23"/>
        </w:rPr>
      </w:pPr>
      <w:r w:rsidRPr="00FF7496">
        <w:rPr>
          <w:rFonts w:ascii="Arial" w:eastAsia="Times New Roman" w:hAnsi="Arial" w:cs="Arial"/>
          <w:color w:val="191919"/>
          <w:sz w:val="24"/>
          <w:szCs w:val="24"/>
        </w:rPr>
        <w:t>1. </w:t>
      </w:r>
      <w:r w:rsidRPr="00FF7496">
        <w:rPr>
          <w:rFonts w:ascii="Arial" w:eastAsia="Times New Roman" w:hAnsi="Arial" w:cs="Arial"/>
          <w:color w:val="191919"/>
          <w:sz w:val="24"/>
          <w:szCs w:val="24"/>
          <w:u w:val="single"/>
        </w:rPr>
        <w:t>Вступление</w:t>
      </w:r>
      <w:r w:rsidRPr="00FF7496">
        <w:rPr>
          <w:rFonts w:ascii="Arial" w:eastAsia="Times New Roman" w:hAnsi="Arial" w:cs="Arial"/>
          <w:color w:val="191919"/>
          <w:sz w:val="24"/>
          <w:szCs w:val="24"/>
        </w:rPr>
        <w:t>. Мы привыкли считать, что образованный человек — это культурный и воспитанный человек, а его поведение — пример для других.</w:t>
      </w:r>
    </w:p>
    <w:p w:rsidR="00FF7496" w:rsidRPr="00FF7496" w:rsidRDefault="00FF7496" w:rsidP="00FF74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1919"/>
          <w:sz w:val="23"/>
          <w:szCs w:val="23"/>
        </w:rPr>
      </w:pPr>
      <w:r w:rsidRPr="00FF7496">
        <w:rPr>
          <w:rFonts w:ascii="Arial" w:eastAsia="Times New Roman" w:hAnsi="Arial" w:cs="Arial"/>
          <w:color w:val="191919"/>
          <w:sz w:val="24"/>
          <w:szCs w:val="24"/>
        </w:rPr>
        <w:t>2. </w:t>
      </w:r>
      <w:r w:rsidRPr="00FF7496">
        <w:rPr>
          <w:rFonts w:ascii="Arial" w:eastAsia="Times New Roman" w:hAnsi="Arial" w:cs="Arial"/>
          <w:color w:val="191919"/>
          <w:sz w:val="24"/>
          <w:szCs w:val="24"/>
          <w:u w:val="single"/>
        </w:rPr>
        <w:t>Проблема</w:t>
      </w:r>
      <w:r w:rsidRPr="00FF7496">
        <w:rPr>
          <w:rFonts w:ascii="Arial" w:eastAsia="Times New Roman" w:hAnsi="Arial" w:cs="Arial"/>
          <w:color w:val="191919"/>
          <w:sz w:val="24"/>
          <w:szCs w:val="24"/>
        </w:rPr>
        <w:t>. Но всегда ли образованность человека — синоним его воспитанности и порядочности? Всегда ли известные и уважаемые в обществе люди ведут себя благородно, в соответствии с высокими морально-этическими нормами? Именно на эти, интересующие многих, вопросы отвечает писатель Константин Георгиевич Паустовский.</w:t>
      </w:r>
    </w:p>
    <w:p w:rsidR="00FF7496" w:rsidRPr="00FF7496" w:rsidRDefault="00FF7496" w:rsidP="00FF74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1919"/>
          <w:sz w:val="23"/>
          <w:szCs w:val="23"/>
        </w:rPr>
      </w:pPr>
      <w:r w:rsidRPr="00FF7496">
        <w:rPr>
          <w:rFonts w:ascii="Arial" w:eastAsia="Times New Roman" w:hAnsi="Arial" w:cs="Arial"/>
          <w:color w:val="191919"/>
          <w:sz w:val="24"/>
          <w:szCs w:val="24"/>
        </w:rPr>
        <w:t>3. </w:t>
      </w:r>
      <w:r w:rsidRPr="00FF7496">
        <w:rPr>
          <w:rFonts w:ascii="Arial" w:eastAsia="Times New Roman" w:hAnsi="Arial" w:cs="Arial"/>
          <w:color w:val="191919"/>
          <w:sz w:val="24"/>
          <w:szCs w:val="24"/>
          <w:u w:val="single"/>
        </w:rPr>
        <w:t>Комментарий к проблеме</w:t>
      </w:r>
      <w:r w:rsidRPr="00FF7496">
        <w:rPr>
          <w:rFonts w:ascii="Arial" w:eastAsia="Times New Roman" w:hAnsi="Arial" w:cs="Arial"/>
          <w:color w:val="191919"/>
          <w:sz w:val="24"/>
          <w:szCs w:val="24"/>
        </w:rPr>
        <w:t>. Проблему связи образования и воспитания К.Г. Паустовский разрешает на примере реакции уважаемой профессорской семьи на появление в их доме незнакомого человека, который прибыл с фронта в Москву по делам. К тому же этот человек привёз профессору письмо от его родственницы и её дорогостоящую вещь — золотые часы.</w:t>
      </w:r>
    </w:p>
    <w:p w:rsidR="00FF7496" w:rsidRPr="00FF7496" w:rsidRDefault="00FF7496" w:rsidP="00FF74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1919"/>
          <w:sz w:val="23"/>
          <w:szCs w:val="23"/>
        </w:rPr>
      </w:pPr>
      <w:r w:rsidRPr="00FF7496">
        <w:rPr>
          <w:rFonts w:ascii="Arial" w:eastAsia="Times New Roman" w:hAnsi="Arial" w:cs="Arial"/>
          <w:color w:val="191919"/>
          <w:sz w:val="24"/>
          <w:szCs w:val="24"/>
        </w:rPr>
        <w:t xml:space="preserve">4. Первая сцена. Сцена приёма солдата-фронтовика этим «интеллигентным», образованным семейством потрясает. Чёрствость, бесчеловечность, </w:t>
      </w:r>
      <w:proofErr w:type="gramStart"/>
      <w:r w:rsidRPr="00FF7496">
        <w:rPr>
          <w:rFonts w:ascii="Arial" w:eastAsia="Times New Roman" w:hAnsi="Arial" w:cs="Arial"/>
          <w:color w:val="191919"/>
          <w:sz w:val="24"/>
          <w:szCs w:val="24"/>
        </w:rPr>
        <w:t>хамство</w:t>
      </w:r>
      <w:proofErr w:type="gramEnd"/>
      <w:r w:rsidRPr="00FF7496">
        <w:rPr>
          <w:rFonts w:ascii="Arial" w:eastAsia="Times New Roman" w:hAnsi="Arial" w:cs="Arial"/>
          <w:color w:val="191919"/>
          <w:sz w:val="24"/>
          <w:szCs w:val="24"/>
        </w:rPr>
        <w:t xml:space="preserve"> профессора и его супруги не знают пределов. Они отказали гостю в ночлеге и не пустили дальше порога.</w:t>
      </w:r>
    </w:p>
    <w:p w:rsidR="00FF7496" w:rsidRPr="00FF7496" w:rsidRDefault="00FF7496" w:rsidP="00FF74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1919"/>
          <w:sz w:val="23"/>
          <w:szCs w:val="23"/>
        </w:rPr>
      </w:pPr>
      <w:r w:rsidRPr="00FF7496">
        <w:rPr>
          <w:rFonts w:ascii="Arial" w:eastAsia="Times New Roman" w:hAnsi="Arial" w:cs="Arial"/>
          <w:color w:val="191919"/>
          <w:sz w:val="24"/>
          <w:szCs w:val="24"/>
        </w:rPr>
        <w:t>Особо автор выделяет низость главы семьи — старого профессора, который оскорбляет гостя подозрениями в нечестности. Гость, считает профессор, мог «</w:t>
      </w:r>
      <w:proofErr w:type="gramStart"/>
      <w:r w:rsidRPr="00FF7496">
        <w:rPr>
          <w:rFonts w:ascii="Arial" w:eastAsia="Times New Roman" w:hAnsi="Arial" w:cs="Arial"/>
          <w:color w:val="191919"/>
          <w:sz w:val="24"/>
          <w:szCs w:val="24"/>
        </w:rPr>
        <w:t>прикарманить</w:t>
      </w:r>
      <w:proofErr w:type="gramEnd"/>
      <w:r w:rsidRPr="00FF7496">
        <w:rPr>
          <w:rFonts w:ascii="Arial" w:eastAsia="Times New Roman" w:hAnsi="Arial" w:cs="Arial"/>
          <w:color w:val="191919"/>
          <w:sz w:val="24"/>
          <w:szCs w:val="24"/>
        </w:rPr>
        <w:t>» дорогостоящую вещь. Цинизм этого «научного светила» поразителен, когда он за доставку с фронта предлагает солдату «выслать» рубль или два и требует выпроводить незваного гостя за порог.</w:t>
      </w:r>
    </w:p>
    <w:p w:rsidR="00FF7496" w:rsidRPr="00FF7496" w:rsidRDefault="00FF7496" w:rsidP="00FF74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1919"/>
          <w:sz w:val="23"/>
          <w:szCs w:val="23"/>
        </w:rPr>
      </w:pPr>
      <w:r w:rsidRPr="00FF7496">
        <w:rPr>
          <w:rFonts w:ascii="Arial" w:eastAsia="Times New Roman" w:hAnsi="Arial" w:cs="Arial"/>
          <w:color w:val="191919"/>
          <w:sz w:val="24"/>
          <w:szCs w:val="24"/>
        </w:rPr>
        <w:t>Завершая характеристику этого «благородного» семейства, К. Г Паустовский показывает: в этих людях нет ничего святого. Они презирают даже тех, кто сражается за Родину. Так, защищая своего отпрыска, профессорша говорит: «</w:t>
      </w:r>
      <w:proofErr w:type="spellStart"/>
      <w:r w:rsidRPr="00FF7496">
        <w:rPr>
          <w:rFonts w:ascii="Arial" w:eastAsia="Times New Roman" w:hAnsi="Arial" w:cs="Arial"/>
          <w:color w:val="191919"/>
          <w:sz w:val="24"/>
          <w:szCs w:val="24"/>
        </w:rPr>
        <w:t>Геня</w:t>
      </w:r>
      <w:proofErr w:type="spellEnd"/>
      <w:r w:rsidRPr="00FF7496">
        <w:rPr>
          <w:rFonts w:ascii="Arial" w:eastAsia="Times New Roman" w:hAnsi="Arial" w:cs="Arial"/>
          <w:color w:val="191919"/>
          <w:sz w:val="24"/>
          <w:szCs w:val="24"/>
        </w:rPr>
        <w:t>, оставь! Он тебя убьёт. Они привыкли всех убивать на фронте».</w:t>
      </w:r>
    </w:p>
    <w:p w:rsidR="00FF7496" w:rsidRPr="00FF7496" w:rsidRDefault="00FF7496" w:rsidP="00FF74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1919"/>
          <w:sz w:val="23"/>
          <w:szCs w:val="23"/>
        </w:rPr>
      </w:pPr>
      <w:r w:rsidRPr="00FF7496">
        <w:rPr>
          <w:rFonts w:ascii="Arial" w:eastAsia="Times New Roman" w:hAnsi="Arial" w:cs="Arial"/>
          <w:color w:val="191919"/>
          <w:sz w:val="24"/>
          <w:szCs w:val="24"/>
        </w:rPr>
        <w:t xml:space="preserve">5. Вторая сцена. Со сценой приёма гостя тесно связана сцена бурной реакции героя в ответ на </w:t>
      </w:r>
      <w:proofErr w:type="gramStart"/>
      <w:r w:rsidRPr="00FF7496">
        <w:rPr>
          <w:rFonts w:ascii="Arial" w:eastAsia="Times New Roman" w:hAnsi="Arial" w:cs="Arial"/>
          <w:color w:val="191919"/>
          <w:sz w:val="24"/>
          <w:szCs w:val="24"/>
        </w:rPr>
        <w:t>хамство</w:t>
      </w:r>
      <w:proofErr w:type="gramEnd"/>
      <w:r w:rsidRPr="00FF7496">
        <w:rPr>
          <w:rFonts w:ascii="Arial" w:eastAsia="Times New Roman" w:hAnsi="Arial" w:cs="Arial"/>
          <w:color w:val="191919"/>
          <w:sz w:val="24"/>
          <w:szCs w:val="24"/>
        </w:rPr>
        <w:t>, с которым он столкнулся в профессорской семье. Униженный герой сумел постоять за себя, не уронить своего достоинства. Оглушительно стукнув дверью, он презрительно бросил профессору: «Эх вы! Научное светило!»</w:t>
      </w:r>
    </w:p>
    <w:p w:rsidR="00FF7496" w:rsidRPr="00FF7496" w:rsidRDefault="00FF7496" w:rsidP="00FF74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1919"/>
          <w:sz w:val="23"/>
          <w:szCs w:val="23"/>
        </w:rPr>
      </w:pPr>
      <w:r w:rsidRPr="00FF7496">
        <w:rPr>
          <w:rFonts w:ascii="Arial" w:eastAsia="Times New Roman" w:hAnsi="Arial" w:cs="Arial"/>
          <w:color w:val="191919"/>
          <w:sz w:val="24"/>
          <w:szCs w:val="24"/>
        </w:rPr>
        <w:t>6. </w:t>
      </w:r>
      <w:r w:rsidRPr="00FF7496">
        <w:rPr>
          <w:rFonts w:ascii="Arial" w:eastAsia="Times New Roman" w:hAnsi="Arial" w:cs="Arial"/>
          <w:color w:val="191919"/>
          <w:sz w:val="24"/>
          <w:szCs w:val="24"/>
          <w:u w:val="single"/>
        </w:rPr>
        <w:t>Связь эпизодов</w:t>
      </w:r>
      <w:r w:rsidRPr="00FF7496">
        <w:rPr>
          <w:rFonts w:ascii="Arial" w:eastAsia="Times New Roman" w:hAnsi="Arial" w:cs="Arial"/>
          <w:color w:val="191919"/>
          <w:sz w:val="24"/>
          <w:szCs w:val="24"/>
        </w:rPr>
        <w:t xml:space="preserve">. Так, предусмотрев второй эпизод этого драматичного визита к известному профессору, К.Г. Паустовский дал понять читателю, что </w:t>
      </w:r>
      <w:proofErr w:type="gramStart"/>
      <w:r w:rsidRPr="00FF7496">
        <w:rPr>
          <w:rFonts w:ascii="Arial" w:eastAsia="Times New Roman" w:hAnsi="Arial" w:cs="Arial"/>
          <w:color w:val="191919"/>
          <w:sz w:val="24"/>
          <w:szCs w:val="24"/>
        </w:rPr>
        <w:t>хаму</w:t>
      </w:r>
      <w:proofErr w:type="gramEnd"/>
      <w:r w:rsidRPr="00FF7496">
        <w:rPr>
          <w:rFonts w:ascii="Arial" w:eastAsia="Times New Roman" w:hAnsi="Arial" w:cs="Arial"/>
          <w:color w:val="191919"/>
          <w:sz w:val="24"/>
          <w:szCs w:val="24"/>
        </w:rPr>
        <w:t xml:space="preserve"> надо давать отпор.</w:t>
      </w:r>
    </w:p>
    <w:p w:rsidR="00FF7496" w:rsidRPr="00FF7496" w:rsidRDefault="00FF7496" w:rsidP="00FF74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1919"/>
          <w:sz w:val="23"/>
          <w:szCs w:val="23"/>
        </w:rPr>
      </w:pPr>
      <w:r w:rsidRPr="00FF7496">
        <w:rPr>
          <w:rFonts w:ascii="Arial" w:eastAsia="Times New Roman" w:hAnsi="Arial" w:cs="Arial"/>
          <w:color w:val="191919"/>
          <w:sz w:val="24"/>
          <w:szCs w:val="24"/>
        </w:rPr>
        <w:t>7. </w:t>
      </w:r>
      <w:r w:rsidRPr="00FF7496">
        <w:rPr>
          <w:rFonts w:ascii="Arial" w:eastAsia="Times New Roman" w:hAnsi="Arial" w:cs="Arial"/>
          <w:color w:val="191919"/>
          <w:sz w:val="24"/>
          <w:szCs w:val="24"/>
          <w:u w:val="single"/>
        </w:rPr>
        <w:t>Позиция автора</w:t>
      </w:r>
      <w:r w:rsidRPr="00FF7496">
        <w:rPr>
          <w:rFonts w:ascii="Arial" w:eastAsia="Times New Roman" w:hAnsi="Arial" w:cs="Arial"/>
          <w:color w:val="191919"/>
          <w:sz w:val="24"/>
          <w:szCs w:val="24"/>
        </w:rPr>
        <w:t>. Позиция автора очевидна. К.Г. Паустовский с горечью констатирует, что образование и высокое общественное положение человека напрямую не связаны с уровнем его культуры, воспитания и человечности. Часто люди, достигшие высот в науке или в общественной жизни, оказываются низкими в морально-нравственном отношении.</w:t>
      </w:r>
    </w:p>
    <w:p w:rsidR="00FF7496" w:rsidRPr="00FF7496" w:rsidRDefault="00FF7496" w:rsidP="00FF74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1919"/>
          <w:sz w:val="23"/>
          <w:szCs w:val="23"/>
        </w:rPr>
      </w:pPr>
      <w:r w:rsidRPr="00FF7496">
        <w:rPr>
          <w:rFonts w:ascii="Arial" w:eastAsia="Times New Roman" w:hAnsi="Arial" w:cs="Arial"/>
          <w:color w:val="191919"/>
          <w:sz w:val="24"/>
          <w:szCs w:val="24"/>
        </w:rPr>
        <w:t>8. </w:t>
      </w:r>
      <w:r w:rsidRPr="00FF7496">
        <w:rPr>
          <w:rFonts w:ascii="Arial" w:eastAsia="Times New Roman" w:hAnsi="Arial" w:cs="Arial"/>
          <w:color w:val="191919"/>
          <w:sz w:val="24"/>
          <w:szCs w:val="24"/>
          <w:u w:val="single"/>
        </w:rPr>
        <w:t>Собственное мнение по проблеме</w:t>
      </w:r>
      <w:r w:rsidRPr="00FF7496">
        <w:rPr>
          <w:rFonts w:ascii="Arial" w:eastAsia="Times New Roman" w:hAnsi="Arial" w:cs="Arial"/>
          <w:color w:val="191919"/>
          <w:sz w:val="24"/>
          <w:szCs w:val="24"/>
        </w:rPr>
        <w:t xml:space="preserve">. Я согласен с автором. Образованность и воспитанность не являются синонимами. Научные знания автоматически не обеспечивают воспитание лучших человеческих черт: гуманизма, доброты, </w:t>
      </w:r>
      <w:r w:rsidRPr="00FF7496">
        <w:rPr>
          <w:rFonts w:ascii="Arial" w:eastAsia="Times New Roman" w:hAnsi="Arial" w:cs="Arial"/>
          <w:color w:val="191919"/>
          <w:sz w:val="24"/>
          <w:szCs w:val="24"/>
        </w:rPr>
        <w:lastRenderedPageBreak/>
        <w:t xml:space="preserve">сострадания и т.д. Высокие нравственные качества надо в себе воспитывать самому параллельно с получением образования, потому что образованный человек не должен быть </w:t>
      </w:r>
      <w:proofErr w:type="gramStart"/>
      <w:r w:rsidRPr="00FF7496">
        <w:rPr>
          <w:rFonts w:ascii="Arial" w:eastAsia="Times New Roman" w:hAnsi="Arial" w:cs="Arial"/>
          <w:color w:val="191919"/>
          <w:sz w:val="24"/>
          <w:szCs w:val="24"/>
        </w:rPr>
        <w:t>хамом</w:t>
      </w:r>
      <w:proofErr w:type="gramEnd"/>
      <w:r w:rsidRPr="00FF7496">
        <w:rPr>
          <w:rFonts w:ascii="Arial" w:eastAsia="Times New Roman" w:hAnsi="Arial" w:cs="Arial"/>
          <w:color w:val="191919"/>
          <w:sz w:val="24"/>
          <w:szCs w:val="24"/>
        </w:rPr>
        <w:t>.</w:t>
      </w:r>
    </w:p>
    <w:p w:rsidR="00FF7496" w:rsidRPr="00FF7496" w:rsidRDefault="00FF7496" w:rsidP="00FF74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1919"/>
          <w:sz w:val="23"/>
          <w:szCs w:val="23"/>
        </w:rPr>
      </w:pPr>
      <w:r w:rsidRPr="00FF7496">
        <w:rPr>
          <w:rFonts w:ascii="Arial" w:eastAsia="Times New Roman" w:hAnsi="Arial" w:cs="Arial"/>
          <w:color w:val="191919"/>
          <w:sz w:val="24"/>
          <w:szCs w:val="24"/>
        </w:rPr>
        <w:t xml:space="preserve">Д.С. Лихачев в своих «Письмах о добром и </w:t>
      </w:r>
      <w:proofErr w:type="gramStart"/>
      <w:r w:rsidRPr="00FF7496">
        <w:rPr>
          <w:rFonts w:ascii="Arial" w:eastAsia="Times New Roman" w:hAnsi="Arial" w:cs="Arial"/>
          <w:color w:val="191919"/>
          <w:sz w:val="24"/>
          <w:szCs w:val="24"/>
        </w:rPr>
        <w:t>прекрасном</w:t>
      </w:r>
      <w:proofErr w:type="gramEnd"/>
      <w:r w:rsidRPr="00FF7496">
        <w:rPr>
          <w:rFonts w:ascii="Arial" w:eastAsia="Times New Roman" w:hAnsi="Arial" w:cs="Arial"/>
          <w:color w:val="191919"/>
          <w:sz w:val="24"/>
          <w:szCs w:val="24"/>
        </w:rPr>
        <w:t>» уверяет, что интеллигентный человек — не тот, кто получил хорошее образование, знает несколько языков, а тот, кто не допустит грубости, чёрствости, кто способен понять и простить другого.</w:t>
      </w:r>
    </w:p>
    <w:p w:rsidR="00FF7496" w:rsidRPr="00FF7496" w:rsidRDefault="00FF7496" w:rsidP="00FF74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1919"/>
          <w:sz w:val="23"/>
          <w:szCs w:val="23"/>
        </w:rPr>
      </w:pPr>
      <w:r w:rsidRPr="00FF7496">
        <w:rPr>
          <w:rFonts w:ascii="Arial" w:eastAsia="Times New Roman" w:hAnsi="Arial" w:cs="Arial"/>
          <w:color w:val="191919"/>
          <w:sz w:val="24"/>
          <w:szCs w:val="24"/>
        </w:rPr>
        <w:t>Такой высоконравственный человек формируется в процессе воспитания с детства. Петра Гринёва, героя из повести А.С. Пушкина «Капитанская дочка», отец учил «беречь честь смолоду», и сын даже в тяжёлые времена пугачевского бунта сохранил лучшие человеческие черты.</w:t>
      </w:r>
    </w:p>
    <w:p w:rsidR="00FF7496" w:rsidRPr="00FF7496" w:rsidRDefault="00FF7496" w:rsidP="00FF74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1919"/>
          <w:sz w:val="23"/>
          <w:szCs w:val="23"/>
        </w:rPr>
      </w:pPr>
      <w:r w:rsidRPr="00FF7496">
        <w:rPr>
          <w:rFonts w:ascii="Arial" w:eastAsia="Times New Roman" w:hAnsi="Arial" w:cs="Arial"/>
          <w:color w:val="191919"/>
          <w:sz w:val="24"/>
          <w:szCs w:val="24"/>
        </w:rPr>
        <w:t>9. </w:t>
      </w:r>
      <w:r w:rsidRPr="00FF7496">
        <w:rPr>
          <w:rFonts w:ascii="Arial" w:eastAsia="Times New Roman" w:hAnsi="Arial" w:cs="Arial"/>
          <w:color w:val="191919"/>
          <w:sz w:val="24"/>
          <w:szCs w:val="24"/>
          <w:u w:val="single"/>
        </w:rPr>
        <w:t>Заключение (концовка)</w:t>
      </w:r>
      <w:r w:rsidRPr="00FF7496">
        <w:rPr>
          <w:rFonts w:ascii="Arial" w:eastAsia="Times New Roman" w:hAnsi="Arial" w:cs="Arial"/>
          <w:color w:val="191919"/>
          <w:sz w:val="24"/>
          <w:szCs w:val="24"/>
        </w:rPr>
        <w:t>. Таким образом, образование человека, к сожалению, не гарантирует ему высокую культуру и хорошее воспитание. Над тем и другим человеку нужно работать самому.</w:t>
      </w:r>
    </w:p>
    <w:p w:rsidR="00FF7496" w:rsidRPr="00FF7496" w:rsidRDefault="00FF7496" w:rsidP="00FF74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1919"/>
          <w:sz w:val="23"/>
          <w:szCs w:val="23"/>
        </w:rPr>
      </w:pPr>
      <w:r w:rsidRPr="00FF7496">
        <w:rPr>
          <w:rFonts w:ascii="Arial" w:eastAsia="Times New Roman" w:hAnsi="Arial" w:cs="Arial"/>
          <w:b/>
          <w:bCs/>
          <w:color w:val="191919"/>
          <w:sz w:val="24"/>
          <w:szCs w:val="24"/>
          <w:u w:val="single"/>
        </w:rPr>
        <w:t>480 слов</w:t>
      </w:r>
    </w:p>
    <w:p w:rsidR="00FF7496" w:rsidRPr="00FF7496" w:rsidRDefault="00FF7496" w:rsidP="00FF7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7496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75pt" o:hrstd="t" o:hrnoshade="t" o:hr="t" fillcolor="#191919" stroked="f"/>
        </w:pict>
      </w:r>
    </w:p>
    <w:p w:rsidR="00FF7496" w:rsidRPr="00FF7496" w:rsidRDefault="00FF7496" w:rsidP="00FF74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91919"/>
          <w:sz w:val="23"/>
          <w:szCs w:val="23"/>
        </w:rPr>
      </w:pPr>
      <w:r w:rsidRPr="00FF7496">
        <w:rPr>
          <w:rFonts w:ascii="Arial" w:eastAsia="Times New Roman" w:hAnsi="Arial" w:cs="Arial"/>
          <w:b/>
          <w:bCs/>
          <w:color w:val="191919"/>
          <w:sz w:val="24"/>
          <w:szCs w:val="24"/>
          <w:u w:val="single"/>
        </w:rPr>
        <w:t>Текст К. Г. Паустовского</w:t>
      </w:r>
    </w:p>
    <w:p w:rsidR="00FF7496" w:rsidRPr="00FF7496" w:rsidRDefault="00FF7496" w:rsidP="00FF7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7496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.75pt" o:hrstd="t" o:hrnoshade="t" o:hr="t" fillcolor="#191919" stroked="f"/>
        </w:pict>
      </w:r>
    </w:p>
    <w:p w:rsidR="00FF7496" w:rsidRPr="00FF7496" w:rsidRDefault="00FF7496" w:rsidP="00FF74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1919"/>
          <w:sz w:val="23"/>
          <w:szCs w:val="23"/>
        </w:rPr>
      </w:pPr>
      <w:proofErr w:type="gramStart"/>
      <w:r w:rsidRPr="00FF7496">
        <w:rPr>
          <w:rFonts w:ascii="Arial" w:eastAsia="Times New Roman" w:hAnsi="Arial" w:cs="Arial"/>
          <w:color w:val="191919"/>
          <w:sz w:val="24"/>
          <w:szCs w:val="24"/>
        </w:rPr>
        <w:t>(1)Однажды меня послали из Бреста в Москву за медикаментами. (2)Врачи, сёстры и санитары надавали мне множество поручений и писем. (3)В то время все старались переправлять письма с оказией, чтобы избежать военной цензуры.</w:t>
      </w:r>
      <w:r w:rsidRPr="00FF7496">
        <w:rPr>
          <w:rFonts w:ascii="Arial" w:eastAsia="Times New Roman" w:hAnsi="Arial" w:cs="Arial"/>
          <w:color w:val="191919"/>
          <w:sz w:val="24"/>
          <w:szCs w:val="24"/>
        </w:rPr>
        <w:br/>
        <w:t>(4)Лёля дала мне свои золотые часики и просила передать их в Москве своему дяде, профессору. (5)Золотые эти наручные часики смущали Лёлю. (6)Они</w:t>
      </w:r>
      <w:proofErr w:type="gramEnd"/>
      <w:r w:rsidRPr="00FF7496">
        <w:rPr>
          <w:rFonts w:ascii="Arial" w:eastAsia="Times New Roman" w:hAnsi="Arial" w:cs="Arial"/>
          <w:color w:val="191919"/>
          <w:sz w:val="24"/>
          <w:szCs w:val="24"/>
        </w:rPr>
        <w:t xml:space="preserve"> </w:t>
      </w:r>
      <w:proofErr w:type="gramStart"/>
      <w:r w:rsidRPr="00FF7496">
        <w:rPr>
          <w:rFonts w:ascii="Arial" w:eastAsia="Times New Roman" w:hAnsi="Arial" w:cs="Arial"/>
          <w:color w:val="191919"/>
          <w:sz w:val="24"/>
          <w:szCs w:val="24"/>
        </w:rPr>
        <w:t>были, конечно, совсем ни к чему в санитарном поезде.</w:t>
      </w:r>
      <w:r w:rsidRPr="00FF7496">
        <w:rPr>
          <w:rFonts w:ascii="Arial" w:eastAsia="Times New Roman" w:hAnsi="Arial" w:cs="Arial"/>
          <w:color w:val="191919"/>
          <w:sz w:val="24"/>
          <w:szCs w:val="24"/>
        </w:rPr>
        <w:br/>
        <w:t>(7)Лёля дала мне, кроме того, письмо к дядюшке. (8)В нём она писала обо мне много хорошего и просила профессора приютить меня, если понадобится.</w:t>
      </w:r>
      <w:r w:rsidRPr="00FF7496">
        <w:rPr>
          <w:rFonts w:ascii="Arial" w:eastAsia="Times New Roman" w:hAnsi="Arial" w:cs="Arial"/>
          <w:color w:val="191919"/>
          <w:sz w:val="24"/>
          <w:szCs w:val="24"/>
        </w:rPr>
        <w:br/>
        <w:t>(9)Я разыскал в Москве квартиру уважаемого профессора и позвонил. (10)Мне долго не открывали. (11)Потом из-за двери недовольный женский голос расспросил меня, кто я</w:t>
      </w:r>
      <w:proofErr w:type="gramEnd"/>
      <w:r w:rsidRPr="00FF7496">
        <w:rPr>
          <w:rFonts w:ascii="Arial" w:eastAsia="Times New Roman" w:hAnsi="Arial" w:cs="Arial"/>
          <w:color w:val="191919"/>
          <w:sz w:val="24"/>
          <w:szCs w:val="24"/>
        </w:rPr>
        <w:t xml:space="preserve"> и по какому делу. (12)Дверь открыла пожилая горничная с косоглазым лицом. (13)3а ней стояла высокая, величественная, как памятник, старая дама в белоснежной крахмальной кофточке с чёрным галстуком-бабочкой — жена профессора. (14)Седые её волосы были подняты надменным валиком и блестели так же, как и стёкла её пенсне. (</w:t>
      </w:r>
      <w:proofErr w:type="gramStart"/>
      <w:r w:rsidRPr="00FF7496">
        <w:rPr>
          <w:rFonts w:ascii="Arial" w:eastAsia="Times New Roman" w:hAnsi="Arial" w:cs="Arial"/>
          <w:color w:val="191919"/>
          <w:sz w:val="24"/>
          <w:szCs w:val="24"/>
        </w:rPr>
        <w:t>15)О</w:t>
      </w:r>
      <w:proofErr w:type="gramEnd"/>
      <w:r w:rsidRPr="00FF7496">
        <w:rPr>
          <w:rFonts w:ascii="Arial" w:eastAsia="Times New Roman" w:hAnsi="Arial" w:cs="Arial"/>
          <w:color w:val="191919"/>
          <w:sz w:val="24"/>
          <w:szCs w:val="24"/>
        </w:rPr>
        <w:t xml:space="preserve">на стояла, загораживая дверь в столовую. (16)Там семья профессора пила, </w:t>
      </w:r>
      <w:proofErr w:type="gramStart"/>
      <w:r w:rsidRPr="00FF7496">
        <w:rPr>
          <w:rFonts w:ascii="Arial" w:eastAsia="Times New Roman" w:hAnsi="Arial" w:cs="Arial"/>
          <w:color w:val="191919"/>
          <w:sz w:val="24"/>
          <w:szCs w:val="24"/>
        </w:rPr>
        <w:t>позванивая ложечками, утренний кофе.</w:t>
      </w:r>
      <w:r w:rsidRPr="00FF7496">
        <w:rPr>
          <w:rFonts w:ascii="Arial" w:eastAsia="Times New Roman" w:hAnsi="Arial" w:cs="Arial"/>
          <w:color w:val="191919"/>
          <w:sz w:val="24"/>
          <w:szCs w:val="24"/>
        </w:rPr>
        <w:br/>
        <w:t>(17)Я передал профессорше коробочку с часами и письмо.</w:t>
      </w:r>
      <w:r w:rsidRPr="00FF7496">
        <w:rPr>
          <w:rFonts w:ascii="Arial" w:eastAsia="Times New Roman" w:hAnsi="Arial" w:cs="Arial"/>
          <w:color w:val="191919"/>
          <w:sz w:val="24"/>
          <w:szCs w:val="24"/>
        </w:rPr>
        <w:br/>
        <w:t>—      (18)Подождите здесь, — сказала она и вышла в столовую, выразительно взглянув на горничную. (19)Та тотчас начала вытирать в передней пыль с полированного столика, давно уже к тому времени вытертого и нестерпимо блестевшего.</w:t>
      </w:r>
      <w:r w:rsidRPr="00FF7496">
        <w:rPr>
          <w:rFonts w:ascii="Arial" w:eastAsia="Times New Roman" w:hAnsi="Arial" w:cs="Arial"/>
          <w:color w:val="191919"/>
          <w:sz w:val="24"/>
          <w:szCs w:val="24"/>
        </w:rPr>
        <w:br/>
        <w:t>—      (20)Кто там звонил? — спросил из столовой скрипучий старческий голос. —</w:t>
      </w:r>
      <w:r w:rsidRPr="00FF7496">
        <w:rPr>
          <w:rFonts w:ascii="Arial" w:eastAsia="Times New Roman" w:hAnsi="Arial" w:cs="Arial"/>
          <w:color w:val="191919"/>
          <w:sz w:val="24"/>
          <w:szCs w:val="24"/>
        </w:rPr>
        <w:br/>
        <w:t>(21)Чего нужно?</w:t>
      </w:r>
      <w:r w:rsidRPr="00FF7496">
        <w:rPr>
          <w:rFonts w:ascii="Arial" w:eastAsia="Times New Roman" w:hAnsi="Arial" w:cs="Arial"/>
          <w:color w:val="191919"/>
          <w:sz w:val="24"/>
          <w:szCs w:val="24"/>
        </w:rPr>
        <w:br/>
        <w:t>—      (22</w:t>
      </w:r>
      <w:proofErr w:type="gramEnd"/>
      <w:r w:rsidRPr="00FF7496">
        <w:rPr>
          <w:rFonts w:ascii="Arial" w:eastAsia="Times New Roman" w:hAnsi="Arial" w:cs="Arial"/>
          <w:color w:val="191919"/>
          <w:sz w:val="24"/>
          <w:szCs w:val="24"/>
        </w:rPr>
        <w:t>)</w:t>
      </w:r>
      <w:proofErr w:type="gramStart"/>
      <w:r w:rsidRPr="00FF7496">
        <w:rPr>
          <w:rFonts w:ascii="Arial" w:eastAsia="Times New Roman" w:hAnsi="Arial" w:cs="Arial"/>
          <w:color w:val="191919"/>
          <w:sz w:val="24"/>
          <w:szCs w:val="24"/>
        </w:rPr>
        <w:t>Представь, — ответила профессорша, шурша бумагой (очевидно, она вскрывала пакет), — Лёля и на войне осталась такой же сумасбродкой, какой и была. (23)Прислала золотые часы. (24)С каким-то солдатом. (25)Какая всё-таки неосторожность. (26)Вся в мать!</w:t>
      </w:r>
      <w:r w:rsidRPr="00FF7496">
        <w:rPr>
          <w:rFonts w:ascii="Arial" w:eastAsia="Times New Roman" w:hAnsi="Arial" w:cs="Arial"/>
          <w:color w:val="191919"/>
          <w:sz w:val="24"/>
          <w:szCs w:val="24"/>
        </w:rPr>
        <w:br/>
      </w:r>
      <w:r w:rsidRPr="00FF7496">
        <w:rPr>
          <w:rFonts w:ascii="Arial" w:eastAsia="Times New Roman" w:hAnsi="Arial" w:cs="Arial"/>
          <w:color w:val="191919"/>
          <w:sz w:val="24"/>
          <w:szCs w:val="24"/>
        </w:rPr>
        <w:lastRenderedPageBreak/>
        <w:t>—      (27)Угу! — промычал профессор. (28)Очевидно, рот у него был набит едой. — (29)Ничего не стоило прикарманить.</w:t>
      </w:r>
      <w:proofErr w:type="gramEnd"/>
      <w:r w:rsidRPr="00FF7496">
        <w:rPr>
          <w:rFonts w:ascii="Arial" w:eastAsia="Times New Roman" w:hAnsi="Arial" w:cs="Arial"/>
          <w:color w:val="191919"/>
          <w:sz w:val="24"/>
          <w:szCs w:val="24"/>
        </w:rPr>
        <w:br/>
      </w:r>
      <w:r w:rsidRPr="00FF7496">
        <w:rPr>
          <w:rFonts w:ascii="Arial" w:eastAsia="Times New Roman" w:hAnsi="Arial" w:cs="Arial"/>
          <w:color w:val="191919"/>
          <w:sz w:val="24"/>
          <w:szCs w:val="24"/>
        </w:rPr>
        <w:br/>
        <w:t>—      (ЗО</w:t>
      </w:r>
      <w:proofErr w:type="gramStart"/>
      <w:r w:rsidRPr="00FF7496">
        <w:rPr>
          <w:rFonts w:ascii="Arial" w:eastAsia="Times New Roman" w:hAnsi="Arial" w:cs="Arial"/>
          <w:color w:val="191919"/>
          <w:sz w:val="24"/>
          <w:szCs w:val="24"/>
        </w:rPr>
        <w:t>)В</w:t>
      </w:r>
      <w:proofErr w:type="gramEnd"/>
      <w:r w:rsidRPr="00FF7496">
        <w:rPr>
          <w:rFonts w:ascii="Arial" w:eastAsia="Times New Roman" w:hAnsi="Arial" w:cs="Arial"/>
          <w:color w:val="191919"/>
          <w:sz w:val="24"/>
          <w:szCs w:val="24"/>
        </w:rPr>
        <w:t>ообще я Лёлю не понимаю, — снова сказала профессорша. — (31)Вот пишет, просит его приютить. (32)К чему это? (ЗЗ</w:t>
      </w:r>
      <w:proofErr w:type="gramStart"/>
      <w:r w:rsidRPr="00FF7496">
        <w:rPr>
          <w:rFonts w:ascii="Arial" w:eastAsia="Times New Roman" w:hAnsi="Arial" w:cs="Arial"/>
          <w:color w:val="191919"/>
          <w:sz w:val="24"/>
          <w:szCs w:val="24"/>
        </w:rPr>
        <w:t>)Г</w:t>
      </w:r>
      <w:proofErr w:type="gramEnd"/>
      <w:r w:rsidRPr="00FF7496">
        <w:rPr>
          <w:rFonts w:ascii="Arial" w:eastAsia="Times New Roman" w:hAnsi="Arial" w:cs="Arial"/>
          <w:color w:val="191919"/>
          <w:sz w:val="24"/>
          <w:szCs w:val="24"/>
        </w:rPr>
        <w:t>де приютить? (34)На кухне у нас спит Паша.</w:t>
      </w:r>
      <w:r w:rsidRPr="00FF7496">
        <w:rPr>
          <w:rFonts w:ascii="Arial" w:eastAsia="Times New Roman" w:hAnsi="Arial" w:cs="Arial"/>
          <w:color w:val="191919"/>
          <w:sz w:val="24"/>
          <w:szCs w:val="24"/>
        </w:rPr>
        <w:br/>
        <w:t>—      (35)Только этого не хватало, — промычал профессор. — (</w:t>
      </w:r>
      <w:proofErr w:type="spellStart"/>
      <w:r w:rsidRPr="00FF7496">
        <w:rPr>
          <w:rFonts w:ascii="Arial" w:eastAsia="Times New Roman" w:hAnsi="Arial" w:cs="Arial"/>
          <w:color w:val="191919"/>
          <w:sz w:val="24"/>
          <w:szCs w:val="24"/>
        </w:rPr>
        <w:t>Зб</w:t>
      </w:r>
      <w:proofErr w:type="spellEnd"/>
      <w:proofErr w:type="gramStart"/>
      <w:r w:rsidRPr="00FF7496">
        <w:rPr>
          <w:rFonts w:ascii="Arial" w:eastAsia="Times New Roman" w:hAnsi="Arial" w:cs="Arial"/>
          <w:color w:val="191919"/>
          <w:sz w:val="24"/>
          <w:szCs w:val="24"/>
        </w:rPr>
        <w:t>)Д</w:t>
      </w:r>
      <w:proofErr w:type="gramEnd"/>
      <w:r w:rsidRPr="00FF7496">
        <w:rPr>
          <w:rFonts w:ascii="Arial" w:eastAsia="Times New Roman" w:hAnsi="Arial" w:cs="Arial"/>
          <w:color w:val="191919"/>
          <w:sz w:val="24"/>
          <w:szCs w:val="24"/>
        </w:rPr>
        <w:t>ай ему рубль и выпроводи его. (37)Пора Лёле знать, что я терпеть не могу посторонних людей.</w:t>
      </w:r>
      <w:r w:rsidRPr="00FF7496">
        <w:rPr>
          <w:rFonts w:ascii="Arial" w:eastAsia="Times New Roman" w:hAnsi="Arial" w:cs="Arial"/>
          <w:color w:val="191919"/>
          <w:sz w:val="24"/>
          <w:szCs w:val="24"/>
        </w:rPr>
        <w:br/>
        <w:t>—      (38)Неловко всё-таки рубль, — сказала с сомнением профессорша. — (39)Как ты думаешь, Пётр Петрович?</w:t>
      </w:r>
      <w:r w:rsidRPr="00FF7496">
        <w:rPr>
          <w:rFonts w:ascii="Arial" w:eastAsia="Times New Roman" w:hAnsi="Arial" w:cs="Arial"/>
          <w:color w:val="191919"/>
          <w:sz w:val="24"/>
          <w:szCs w:val="24"/>
        </w:rPr>
        <w:br/>
        <w:t>—      (40)Ну, тогда вышли ему два рубля.</w:t>
      </w:r>
      <w:r w:rsidRPr="00FF7496">
        <w:rPr>
          <w:rFonts w:ascii="Arial" w:eastAsia="Times New Roman" w:hAnsi="Arial" w:cs="Arial"/>
          <w:color w:val="191919"/>
          <w:sz w:val="24"/>
          <w:szCs w:val="24"/>
        </w:rPr>
        <w:br/>
        <w:t xml:space="preserve">(41)Я распахнул дверь на лестницу, вышел и захлопнул дверь так сильно, что в профессорской квартире что-то упало и разбилось с </w:t>
      </w:r>
      <w:proofErr w:type="gramStart"/>
      <w:r w:rsidRPr="00FF7496">
        <w:rPr>
          <w:rFonts w:ascii="Arial" w:eastAsia="Times New Roman" w:hAnsi="Arial" w:cs="Arial"/>
          <w:color w:val="191919"/>
          <w:sz w:val="24"/>
          <w:szCs w:val="24"/>
        </w:rPr>
        <w:t>протяжным звоном.</w:t>
      </w:r>
      <w:r w:rsidRPr="00FF7496">
        <w:rPr>
          <w:rFonts w:ascii="Arial" w:eastAsia="Times New Roman" w:hAnsi="Arial" w:cs="Arial"/>
          <w:color w:val="191919"/>
          <w:sz w:val="24"/>
          <w:szCs w:val="24"/>
        </w:rPr>
        <w:br/>
        <w:t>(42)На площадке я остановился.</w:t>
      </w:r>
      <w:r w:rsidRPr="00FF7496">
        <w:rPr>
          <w:rFonts w:ascii="Arial" w:eastAsia="Times New Roman" w:hAnsi="Arial" w:cs="Arial"/>
          <w:color w:val="191919"/>
          <w:sz w:val="24"/>
          <w:szCs w:val="24"/>
        </w:rPr>
        <w:br/>
        <w:t>(43)Тотчас дверь приоткрылась через цепочку. (44)3а горничной, придерживавшей дверь, стояла вся профессорская семья: надменная профессорша, студент с лошадиным лицом и старый профессор с измятой салфеткой, засунутой за манишку. (45)На салфетке были пятна от яичного желтка.</w:t>
      </w:r>
      <w:r w:rsidRPr="00FF7496">
        <w:rPr>
          <w:rFonts w:ascii="Arial" w:eastAsia="Times New Roman" w:hAnsi="Arial" w:cs="Arial"/>
          <w:color w:val="191919"/>
          <w:sz w:val="24"/>
          <w:szCs w:val="24"/>
        </w:rPr>
        <w:br/>
        <w:t>—      (46)Ты чего безобразничаешь? — прокричала в щёлку горничная. — (47)А ещё солдат с фронта! (48</w:t>
      </w:r>
      <w:proofErr w:type="gramEnd"/>
      <w:r w:rsidRPr="00FF7496">
        <w:rPr>
          <w:rFonts w:ascii="Arial" w:eastAsia="Times New Roman" w:hAnsi="Arial" w:cs="Arial"/>
          <w:color w:val="191919"/>
          <w:sz w:val="24"/>
          <w:szCs w:val="24"/>
        </w:rPr>
        <w:t>)</w:t>
      </w:r>
      <w:proofErr w:type="gramStart"/>
      <w:r w:rsidRPr="00FF7496">
        <w:rPr>
          <w:rFonts w:ascii="Arial" w:eastAsia="Times New Roman" w:hAnsi="Arial" w:cs="Arial"/>
          <w:color w:val="191919"/>
          <w:sz w:val="24"/>
          <w:szCs w:val="24"/>
        </w:rPr>
        <w:t>3ащитник Отечества!</w:t>
      </w:r>
      <w:r w:rsidRPr="00FF7496">
        <w:rPr>
          <w:rFonts w:ascii="Arial" w:eastAsia="Times New Roman" w:hAnsi="Arial" w:cs="Arial"/>
          <w:color w:val="191919"/>
          <w:sz w:val="24"/>
          <w:szCs w:val="24"/>
        </w:rPr>
        <w:br/>
        <w:t>—      (49)Передай своим господам, — сказал я, — что они скоты.</w:t>
      </w:r>
      <w:r w:rsidRPr="00FF7496">
        <w:rPr>
          <w:rFonts w:ascii="Arial" w:eastAsia="Times New Roman" w:hAnsi="Arial" w:cs="Arial"/>
          <w:color w:val="191919"/>
          <w:sz w:val="24"/>
          <w:szCs w:val="24"/>
        </w:rPr>
        <w:br/>
        <w:t>(50)Тут в передней началась невнятная толкотня. (51)Студент подскочил к двери и схватился за цепочку, но профессорша его оттащила.</w:t>
      </w:r>
      <w:r w:rsidRPr="00FF7496">
        <w:rPr>
          <w:rFonts w:ascii="Arial" w:eastAsia="Times New Roman" w:hAnsi="Arial" w:cs="Arial"/>
          <w:color w:val="191919"/>
          <w:sz w:val="24"/>
          <w:szCs w:val="24"/>
        </w:rPr>
        <w:br/>
        <w:t>—      (52)</w:t>
      </w:r>
      <w:proofErr w:type="spellStart"/>
      <w:r w:rsidRPr="00FF7496">
        <w:rPr>
          <w:rFonts w:ascii="Arial" w:eastAsia="Times New Roman" w:hAnsi="Arial" w:cs="Arial"/>
          <w:color w:val="191919"/>
          <w:sz w:val="24"/>
          <w:szCs w:val="24"/>
        </w:rPr>
        <w:t>Геня</w:t>
      </w:r>
      <w:proofErr w:type="spellEnd"/>
      <w:r w:rsidRPr="00FF7496">
        <w:rPr>
          <w:rFonts w:ascii="Arial" w:eastAsia="Times New Roman" w:hAnsi="Arial" w:cs="Arial"/>
          <w:color w:val="191919"/>
          <w:sz w:val="24"/>
          <w:szCs w:val="24"/>
        </w:rPr>
        <w:t>, оставь! — крикнула она. — (53)Он тебя убьёт. (54)Они привыкли всех убивать на фронте.</w:t>
      </w:r>
      <w:r w:rsidRPr="00FF7496">
        <w:rPr>
          <w:rFonts w:ascii="Arial" w:eastAsia="Times New Roman" w:hAnsi="Arial" w:cs="Arial"/>
          <w:color w:val="191919"/>
          <w:sz w:val="24"/>
          <w:szCs w:val="24"/>
        </w:rPr>
        <w:br/>
        <w:t>(55)Тогда вперёд протолкался старый профессор. (56)Чисто вымытая его бородка тряслась от</w:t>
      </w:r>
      <w:proofErr w:type="gramEnd"/>
      <w:r w:rsidRPr="00FF7496">
        <w:rPr>
          <w:rFonts w:ascii="Arial" w:eastAsia="Times New Roman" w:hAnsi="Arial" w:cs="Arial"/>
          <w:color w:val="191919"/>
          <w:sz w:val="24"/>
          <w:szCs w:val="24"/>
        </w:rPr>
        <w:t xml:space="preserve"> негодования. (57)Он крикнул в щёлку, приложив руки трубочкой ко рту:</w:t>
      </w:r>
      <w:r w:rsidRPr="00FF7496">
        <w:rPr>
          <w:rFonts w:ascii="Arial" w:eastAsia="Times New Roman" w:hAnsi="Arial" w:cs="Arial"/>
          <w:color w:val="191919"/>
          <w:sz w:val="24"/>
          <w:szCs w:val="24"/>
        </w:rPr>
        <w:br/>
        <w:t>—      Хулиган! (58)Я в полицию тебя отправлю!</w:t>
      </w:r>
      <w:r w:rsidRPr="00FF7496">
        <w:rPr>
          <w:rFonts w:ascii="Arial" w:eastAsia="Times New Roman" w:hAnsi="Arial" w:cs="Arial"/>
          <w:color w:val="191919"/>
          <w:sz w:val="24"/>
          <w:szCs w:val="24"/>
        </w:rPr>
        <w:br/>
        <w:t>—      (59)Эх вы! — сказал я. — (</w:t>
      </w:r>
      <w:proofErr w:type="spellStart"/>
      <w:r w:rsidRPr="00FF7496">
        <w:rPr>
          <w:rFonts w:ascii="Arial" w:eastAsia="Times New Roman" w:hAnsi="Arial" w:cs="Arial"/>
          <w:color w:val="191919"/>
          <w:sz w:val="24"/>
          <w:szCs w:val="24"/>
        </w:rPr>
        <w:t>бО</w:t>
      </w:r>
      <w:proofErr w:type="spellEnd"/>
      <w:proofErr w:type="gramStart"/>
      <w:r w:rsidRPr="00FF7496">
        <w:rPr>
          <w:rFonts w:ascii="Arial" w:eastAsia="Times New Roman" w:hAnsi="Arial" w:cs="Arial"/>
          <w:color w:val="191919"/>
          <w:sz w:val="24"/>
          <w:szCs w:val="24"/>
        </w:rPr>
        <w:t>)Н</w:t>
      </w:r>
      <w:proofErr w:type="gramEnd"/>
      <w:r w:rsidRPr="00FF7496">
        <w:rPr>
          <w:rFonts w:ascii="Arial" w:eastAsia="Times New Roman" w:hAnsi="Arial" w:cs="Arial"/>
          <w:color w:val="191919"/>
          <w:sz w:val="24"/>
          <w:szCs w:val="24"/>
        </w:rPr>
        <w:t>аучное светило!</w:t>
      </w:r>
      <w:r w:rsidRPr="00FF7496">
        <w:rPr>
          <w:rFonts w:ascii="Arial" w:eastAsia="Times New Roman" w:hAnsi="Arial" w:cs="Arial"/>
          <w:color w:val="191919"/>
          <w:sz w:val="24"/>
          <w:szCs w:val="24"/>
        </w:rPr>
        <w:br/>
        <w:t>(61)   Профессорша оттащила почтенного старичка и захлопнула дверь.</w:t>
      </w:r>
      <w:r w:rsidRPr="00FF7496">
        <w:rPr>
          <w:rFonts w:ascii="Arial" w:eastAsia="Times New Roman" w:hAnsi="Arial" w:cs="Arial"/>
          <w:color w:val="191919"/>
          <w:sz w:val="24"/>
          <w:szCs w:val="24"/>
        </w:rPr>
        <w:br/>
        <w:t xml:space="preserve">(62)   С тех пор у меня на всю жизнь осталось недоверие к так называемым «жрецам науки», к </w:t>
      </w:r>
      <w:proofErr w:type="spellStart"/>
      <w:r w:rsidRPr="00FF7496">
        <w:rPr>
          <w:rFonts w:ascii="Arial" w:eastAsia="Times New Roman" w:hAnsi="Arial" w:cs="Arial"/>
          <w:color w:val="191919"/>
          <w:sz w:val="24"/>
          <w:szCs w:val="24"/>
        </w:rPr>
        <w:t>псевдоучёным</w:t>
      </w:r>
      <w:proofErr w:type="spellEnd"/>
      <w:r w:rsidRPr="00FF7496">
        <w:rPr>
          <w:rFonts w:ascii="Arial" w:eastAsia="Times New Roman" w:hAnsi="Arial" w:cs="Arial"/>
          <w:color w:val="191919"/>
          <w:sz w:val="24"/>
          <w:szCs w:val="24"/>
        </w:rPr>
        <w:t>, к тому племени людей, что безмерно кичатся своей учёностью, а в жизни остаются обывателями и пошляками. (63)Есть много видов пошлости, не замечаемых нами. (64)Даже такой безошибочный «уловитель» пошлости, как Чехов, не мог описать всех её проявлений.</w:t>
      </w:r>
    </w:p>
    <w:p w:rsidR="00FF7496" w:rsidRPr="00FF7496" w:rsidRDefault="00FF7496" w:rsidP="00FF74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1919"/>
          <w:sz w:val="23"/>
          <w:szCs w:val="23"/>
        </w:rPr>
      </w:pPr>
      <w:r w:rsidRPr="00FF7496">
        <w:rPr>
          <w:rFonts w:ascii="Arial" w:eastAsia="Times New Roman" w:hAnsi="Arial" w:cs="Arial"/>
          <w:b/>
          <w:bCs/>
          <w:color w:val="191919"/>
          <w:sz w:val="24"/>
          <w:szCs w:val="24"/>
          <w:u w:val="single"/>
        </w:rPr>
        <w:t>(По К. Г. Паустовскому*)</w:t>
      </w:r>
    </w:p>
    <w:p w:rsidR="00055378" w:rsidRDefault="00055378"/>
    <w:sectPr w:rsidR="00055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7496"/>
    <w:rsid w:val="00055378"/>
    <w:rsid w:val="00FF7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7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F74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0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1130</Words>
  <Characters>6446</Characters>
  <Application>Microsoft Office Word</Application>
  <DocSecurity>0</DocSecurity>
  <Lines>53</Lines>
  <Paragraphs>15</Paragraphs>
  <ScaleCrop>false</ScaleCrop>
  <Company/>
  <LinksUpToDate>false</LinksUpToDate>
  <CharactersWithSpaces>7561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2019-04-24T22:38:00Z</dcterms:created>
  <dcterms:modified xsi:type="dcterms:W3CDTF">2019-04-24T22:39:00Z</dcterms:modified>
</cp:coreProperties>
</file>